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 w:cs="Times New Roman"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怀化市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全</w:t>
      </w:r>
      <w:r>
        <w:rPr>
          <w:rFonts w:hint="eastAsia" w:eastAsia="方正小标宋简体" w:cs="Times New Roman"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民族团结进步模范集体和模范个人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推荐对象名单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一、全</w:t>
      </w:r>
      <w:r>
        <w:rPr>
          <w:rFonts w:hint="eastAsia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民族团结进步模范集体</w:t>
      </w:r>
      <w:r>
        <w:rPr>
          <w:rFonts w:hint="eastAsia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中共鹤城区委员会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中共通道侗族自治县委员会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怀化市公安局反恐怖支队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芷江侗族自治县芷江镇三里坪小学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会同县漠滨侗族苗族乡滨江居委会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湖南中方农村商业银行股份有限公司蒿吉坪支行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中共洪江区工委统战部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民族团结进步模范个人8个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张远松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女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苗族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靖州苗族侗族自治县县委书记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吴昭炎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侗族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怀化市民族宗教事务局党组书记、局长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张喜良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汉族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辰溪县县委统战部副部长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郑远遨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苗族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麻阳苗族自治县吕家坪镇党委书记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>罗志华 男 汉族 溆浦县葛竹坪镇党委书记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覃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燕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女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土家族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沅陵县旅游发展事务中心旅游规划师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>杨倩文 女 汉族 洪江市深渡苗族乡人民政府干部</w:t>
      </w:r>
    </w:p>
    <w:p>
      <w:pPr>
        <w:spacing w:line="560" w:lineRule="exact"/>
        <w:ind w:firstLine="600"/>
        <w:rPr>
          <w:rFonts w:hint="eastAsia" w:ascii="仿宋" w:hAnsi="仿宋" w:eastAsia="仿宋"/>
          <w:b w:val="0"/>
          <w:i w:val="0"/>
          <w:strike w:val="0"/>
          <w:dstrike w:val="0"/>
          <w:spacing w:val="-28"/>
          <w:sz w:val="32"/>
          <w:szCs w:val="32"/>
          <w:lang w:eastAsia="zh-CN"/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杨淼钦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eastAsia="zh-CN"/>
        </w:rPr>
        <w:t>侗族</w:t>
      </w:r>
      <w:r>
        <w:rPr>
          <w:rFonts w:hint="eastAsia" w:ascii="仿宋" w:hAnsi="仿宋" w:eastAsia="仿宋"/>
          <w:b w:val="0"/>
          <w:i w:val="0"/>
          <w:strike w:val="0"/>
          <w:d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strike w:val="0"/>
          <w:dstrike w:val="0"/>
          <w:spacing w:val="-28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/>
          <w:b w:val="0"/>
          <w:i w:val="0"/>
          <w:strike w:val="0"/>
          <w:dstrike w:val="0"/>
          <w:spacing w:val="-28"/>
          <w:sz w:val="32"/>
          <w:szCs w:val="32"/>
          <w:lang w:val="en-US" w:eastAsia="zh-CN"/>
        </w:rPr>
        <w:t>光芒电子商务有限公司董事长</w:t>
      </w:r>
    </w:p>
    <w:sectPr>
      <w:footerReference r:id="rId3" w:type="default"/>
      <w:pgSz w:w="11906" w:h="16838"/>
      <w:pgMar w:top="1411" w:right="1584" w:bottom="1411" w:left="1584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D4107"/>
    <w:multiLevelType w:val="singleLevel"/>
    <w:tmpl w:val="862D41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02B5"/>
    <w:rsid w:val="01ED65A9"/>
    <w:rsid w:val="1A790705"/>
    <w:rsid w:val="304C0769"/>
    <w:rsid w:val="3BDA282D"/>
    <w:rsid w:val="4B742EB4"/>
    <w:rsid w:val="5CC402B5"/>
    <w:rsid w:val="61607334"/>
    <w:rsid w:val="63DB3B22"/>
    <w:rsid w:val="6ED550BE"/>
    <w:rsid w:val="7342240A"/>
    <w:rsid w:val="75830ED1"/>
    <w:rsid w:val="7EC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2019-07-31T08:31:00Z</dcterms:created>
  <dc:creator>玉龙草</dc:creator>
  <cp:lastModifiedBy>Administrator</cp:lastModifiedBy>
  <cp:lastPrinted>2019-12-19T03:08:00Z</cp:lastPrinted>
  <dcterms:modified xsi:type="dcterms:W3CDTF">2020-01-07T00:34:55Z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